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6281E" w14:textId="457BFEBF" w:rsidR="00D23F68" w:rsidRDefault="00D23F68" w:rsidP="00D23F68">
      <w:bookmarkStart w:id="0" w:name="_GoBack"/>
      <w:bookmarkEnd w:id="0"/>
      <w:r>
        <w:rPr>
          <w:noProof/>
        </w:rPr>
        <w:drawing>
          <wp:inline distT="0" distB="0" distL="0" distR="0" wp14:anchorId="53472088" wp14:editId="6AB7F1A6">
            <wp:extent cx="1145540" cy="878205"/>
            <wp:effectExtent l="0" t="0" r="0" b="0"/>
            <wp:docPr id="1" name="Picture 1" descr="WACFH_Logo2010-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FH_Logo2010-R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5540" cy="878205"/>
                    </a:xfrm>
                    <a:prstGeom prst="rect">
                      <a:avLst/>
                    </a:prstGeom>
                    <a:noFill/>
                    <a:ln>
                      <a:noFill/>
                    </a:ln>
                  </pic:spPr>
                </pic:pic>
              </a:graphicData>
            </a:graphic>
          </wp:inline>
        </w:drawing>
      </w:r>
      <w:r w:rsidR="00B4435C">
        <w:br/>
      </w:r>
    </w:p>
    <w:p w14:paraId="782DD4BF" w14:textId="79492B28" w:rsidR="00D23F68" w:rsidRDefault="00B633E3" w:rsidP="00B4435C">
      <w:pPr>
        <w:jc w:val="both"/>
      </w:pPr>
      <w:r>
        <w:rPr>
          <w:noProof/>
        </w:rPr>
        <w:drawing>
          <wp:inline distT="0" distB="0" distL="0" distR="0" wp14:anchorId="2DBE4AE4" wp14:editId="784BE1A5">
            <wp:extent cx="3010006" cy="422237"/>
            <wp:effectExtent l="0" t="0" r="0" b="0"/>
            <wp:docPr id="2" name="Picture 2" descr="C:\Users\Pat\Desktop\REAP\support stuff\REAP_3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t\Desktop\REAP\support stuff\REAP_3IN_rg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0303" cy="422279"/>
                    </a:xfrm>
                    <a:prstGeom prst="rect">
                      <a:avLst/>
                    </a:prstGeom>
                    <a:noFill/>
                    <a:ln>
                      <a:noFill/>
                    </a:ln>
                  </pic:spPr>
                </pic:pic>
              </a:graphicData>
            </a:graphic>
          </wp:inline>
        </w:drawing>
      </w:r>
      <w:r w:rsidR="00D23F68">
        <w:t xml:space="preserve">                                                                                                      </w:t>
      </w:r>
    </w:p>
    <w:p w14:paraId="11479907" w14:textId="77777777" w:rsidR="00552696" w:rsidRDefault="00552696" w:rsidP="00D23F68">
      <w:pPr>
        <w:rPr>
          <w:b/>
          <w:sz w:val="28"/>
          <w:szCs w:val="28"/>
        </w:rPr>
      </w:pPr>
    </w:p>
    <w:p w14:paraId="02C65BEB" w14:textId="77777777" w:rsidR="00D23F68" w:rsidRDefault="00D23F68" w:rsidP="00D23F68">
      <w:r>
        <w:rPr>
          <w:b/>
          <w:sz w:val="28"/>
          <w:szCs w:val="28"/>
        </w:rPr>
        <w:t>Press Release</w:t>
      </w:r>
      <w:r>
        <w:t xml:space="preserve"> </w:t>
      </w:r>
      <w:r>
        <w:tab/>
      </w:r>
      <w:r>
        <w:tab/>
      </w:r>
      <w:r>
        <w:tab/>
      </w:r>
      <w:r>
        <w:tab/>
      </w:r>
      <w:r>
        <w:tab/>
      </w:r>
      <w:r>
        <w:tab/>
      </w:r>
      <w:r>
        <w:rPr>
          <w:b/>
        </w:rPr>
        <w:t>Contact</w:t>
      </w:r>
      <w:r>
        <w:t>: Patricia Fahy</w:t>
      </w:r>
    </w:p>
    <w:p w14:paraId="0EC0E698" w14:textId="77777777" w:rsidR="00D23F68" w:rsidRDefault="00D23F68" w:rsidP="00D23F68">
      <w:r>
        <w:t>Immediate</w:t>
      </w:r>
      <w:r>
        <w:tab/>
      </w:r>
      <w:r>
        <w:tab/>
      </w:r>
      <w:r>
        <w:tab/>
      </w:r>
      <w:r>
        <w:tab/>
      </w:r>
      <w:r>
        <w:tab/>
      </w:r>
      <w:r>
        <w:tab/>
      </w:r>
      <w:r>
        <w:tab/>
      </w:r>
      <w:r>
        <w:tab/>
        <w:t xml:space="preserve">  860-508-3186</w:t>
      </w:r>
    </w:p>
    <w:p w14:paraId="195B0CBF" w14:textId="77777777" w:rsidR="00B633E3" w:rsidRPr="00796D0B" w:rsidRDefault="00CE1E39" w:rsidP="00D23F68">
      <w:r>
        <w:t xml:space="preserve">August </w:t>
      </w:r>
      <w:r w:rsidR="00007E7E">
        <w:t>2017</w:t>
      </w:r>
      <w:r w:rsidR="00D23F68">
        <w:tab/>
        <w:t xml:space="preserve">                             </w:t>
      </w:r>
    </w:p>
    <w:p w14:paraId="5504B65B" w14:textId="77777777" w:rsidR="00B633E3" w:rsidRDefault="00B633E3" w:rsidP="00D23F68">
      <w:pPr>
        <w:rPr>
          <w:sz w:val="28"/>
          <w:szCs w:val="28"/>
        </w:rPr>
      </w:pPr>
    </w:p>
    <w:p w14:paraId="30D49907" w14:textId="77777777" w:rsidR="003379C7" w:rsidRDefault="003379C7" w:rsidP="003379C7">
      <w:pPr>
        <w:pStyle w:val="NoSpacing"/>
        <w:jc w:val="center"/>
        <w:rPr>
          <w:rFonts w:ascii="Times New Roman" w:hAnsi="Times New Roman" w:cs="Times New Roman"/>
          <w:b/>
          <w:color w:val="C0504D" w:themeColor="accent2"/>
          <w:sz w:val="24"/>
          <w:szCs w:val="24"/>
        </w:rPr>
      </w:pPr>
    </w:p>
    <w:p w14:paraId="66FF5E75" w14:textId="77777777" w:rsidR="003379C7" w:rsidRPr="00B4435C" w:rsidRDefault="003379C7" w:rsidP="003379C7">
      <w:pPr>
        <w:pStyle w:val="NoSpacing"/>
        <w:jc w:val="center"/>
        <w:rPr>
          <w:rFonts w:ascii="Times New Roman" w:hAnsi="Times New Roman" w:cs="Times New Roman"/>
          <w:b/>
          <w:color w:val="000000" w:themeColor="text1"/>
          <w:sz w:val="24"/>
          <w:szCs w:val="24"/>
        </w:rPr>
      </w:pPr>
    </w:p>
    <w:p w14:paraId="68A5D906" w14:textId="1F0F3327" w:rsidR="00B4435C" w:rsidRPr="00B4435C" w:rsidRDefault="00B4435C" w:rsidP="00B4435C">
      <w:pPr>
        <w:pStyle w:val="NoSpacing"/>
        <w:jc w:val="center"/>
        <w:rPr>
          <w:rFonts w:ascii="Times New Roman" w:hAnsi="Times New Roman" w:cs="Times New Roman"/>
          <w:b/>
          <w:color w:val="000000" w:themeColor="text1"/>
          <w:sz w:val="24"/>
          <w:szCs w:val="24"/>
        </w:rPr>
      </w:pPr>
      <w:r w:rsidRPr="00B4435C">
        <w:rPr>
          <w:rFonts w:ascii="Times New Roman" w:hAnsi="Times New Roman" w:cs="Times New Roman"/>
          <w:b/>
          <w:color w:val="000000" w:themeColor="text1"/>
          <w:sz w:val="24"/>
          <w:szCs w:val="24"/>
        </w:rPr>
        <w:t xml:space="preserve">Windsor Art Center &amp; Rough Edges Art Productions </w:t>
      </w:r>
      <w:r w:rsidR="00C36715">
        <w:rPr>
          <w:rFonts w:ascii="Times New Roman" w:hAnsi="Times New Roman" w:cs="Times New Roman"/>
          <w:b/>
          <w:color w:val="000000" w:themeColor="text1"/>
          <w:sz w:val="24"/>
          <w:szCs w:val="24"/>
        </w:rPr>
        <w:t>offer</w:t>
      </w:r>
      <w:r w:rsidR="00E20BF0">
        <w:rPr>
          <w:rFonts w:ascii="Times New Roman" w:hAnsi="Times New Roman" w:cs="Times New Roman"/>
          <w:b/>
          <w:color w:val="000000" w:themeColor="text1"/>
          <w:sz w:val="24"/>
          <w:szCs w:val="24"/>
        </w:rPr>
        <w:t>ing</w:t>
      </w:r>
    </w:p>
    <w:p w14:paraId="40415663" w14:textId="77777777" w:rsidR="00B4435C" w:rsidRPr="00B4435C" w:rsidRDefault="00B4435C" w:rsidP="00B4435C">
      <w:pPr>
        <w:pStyle w:val="NoSpacing"/>
        <w:jc w:val="center"/>
        <w:rPr>
          <w:rFonts w:ascii="Times New Roman" w:hAnsi="Times New Roman" w:cs="Times New Roman"/>
          <w:b/>
          <w:color w:val="000000" w:themeColor="text1"/>
          <w:sz w:val="24"/>
          <w:szCs w:val="24"/>
        </w:rPr>
      </w:pPr>
      <w:r w:rsidRPr="00B4435C">
        <w:rPr>
          <w:rFonts w:ascii="Times New Roman" w:hAnsi="Times New Roman" w:cs="Times New Roman"/>
          <w:b/>
          <w:color w:val="000000" w:themeColor="text1"/>
          <w:sz w:val="24"/>
          <w:szCs w:val="24"/>
        </w:rPr>
        <w:t xml:space="preserve">Fall 2017 Art Classes </w:t>
      </w:r>
    </w:p>
    <w:p w14:paraId="504A9B25" w14:textId="77777777" w:rsidR="00B02A83" w:rsidRPr="00B4435C" w:rsidRDefault="00B02A83" w:rsidP="00B4435C">
      <w:pPr>
        <w:pStyle w:val="NoSpacing"/>
        <w:rPr>
          <w:rFonts w:ascii="Times New Roman" w:hAnsi="Times New Roman" w:cs="Times New Roman"/>
          <w:b/>
          <w:color w:val="000000" w:themeColor="text1"/>
          <w:sz w:val="24"/>
          <w:szCs w:val="24"/>
        </w:rPr>
      </w:pPr>
    </w:p>
    <w:p w14:paraId="592EAEBC" w14:textId="5ED9FEE8" w:rsidR="003379C7" w:rsidRPr="00B4435C" w:rsidRDefault="00C36715" w:rsidP="003379C7">
      <w:pPr>
        <w:pStyle w:val="NoSpacing"/>
        <w:rPr>
          <w:rFonts w:ascii="Times New Roman" w:hAnsi="Times New Roman" w:cs="Times New Roman"/>
          <w:color w:val="000000" w:themeColor="text1"/>
          <w:sz w:val="24"/>
          <w:szCs w:val="24"/>
        </w:rPr>
      </w:pPr>
      <w:r w:rsidRPr="00C36715">
        <w:rPr>
          <w:rFonts w:ascii="Times New Roman" w:hAnsi="Times New Roman" w:cs="Times New Roman"/>
          <w:color w:val="000000" w:themeColor="text1"/>
          <w:sz w:val="24"/>
          <w:szCs w:val="24"/>
        </w:rPr>
        <w:t xml:space="preserve">WINDSOR, CT – </w:t>
      </w:r>
      <w:r>
        <w:rPr>
          <w:rFonts w:ascii="Times New Roman" w:hAnsi="Times New Roman" w:cs="Times New Roman"/>
          <w:color w:val="000000" w:themeColor="text1"/>
          <w:sz w:val="24"/>
          <w:szCs w:val="24"/>
        </w:rPr>
        <w:t>Registration for fall c</w:t>
      </w:r>
      <w:r w:rsidR="003379C7" w:rsidRPr="00B4435C">
        <w:rPr>
          <w:rFonts w:ascii="Times New Roman" w:hAnsi="Times New Roman" w:cs="Times New Roman"/>
          <w:color w:val="000000" w:themeColor="text1"/>
          <w:sz w:val="24"/>
          <w:szCs w:val="24"/>
        </w:rPr>
        <w:t xml:space="preserve">lasses </w:t>
      </w:r>
      <w:r>
        <w:rPr>
          <w:rFonts w:ascii="Times New Roman" w:hAnsi="Times New Roman" w:cs="Times New Roman"/>
          <w:color w:val="000000" w:themeColor="text1"/>
          <w:sz w:val="24"/>
          <w:szCs w:val="24"/>
        </w:rPr>
        <w:t xml:space="preserve">is </w:t>
      </w:r>
      <w:r w:rsidR="00E20BF0">
        <w:rPr>
          <w:rFonts w:ascii="Times New Roman" w:hAnsi="Times New Roman" w:cs="Times New Roman"/>
          <w:color w:val="000000" w:themeColor="text1"/>
          <w:sz w:val="24"/>
          <w:szCs w:val="24"/>
        </w:rPr>
        <w:t xml:space="preserve">now </w:t>
      </w:r>
      <w:r>
        <w:rPr>
          <w:rFonts w:ascii="Times New Roman" w:hAnsi="Times New Roman" w:cs="Times New Roman"/>
          <w:color w:val="000000" w:themeColor="text1"/>
          <w:sz w:val="24"/>
          <w:szCs w:val="24"/>
        </w:rPr>
        <w:t xml:space="preserve">open and all classes are </w:t>
      </w:r>
      <w:r w:rsidR="003379C7" w:rsidRPr="00B4435C">
        <w:rPr>
          <w:rFonts w:ascii="Times New Roman" w:hAnsi="Times New Roman" w:cs="Times New Roman"/>
          <w:color w:val="000000" w:themeColor="text1"/>
          <w:sz w:val="24"/>
          <w:szCs w:val="24"/>
        </w:rPr>
        <w:t xml:space="preserve">held at the Windsor Art Center </w:t>
      </w:r>
      <w:r w:rsidR="003379C7" w:rsidRPr="00C36715">
        <w:rPr>
          <w:rFonts w:ascii="Times New Roman" w:hAnsi="Times New Roman" w:cs="Times New Roman"/>
          <w:i/>
          <w:color w:val="000000" w:themeColor="text1"/>
          <w:sz w:val="24"/>
          <w:szCs w:val="24"/>
        </w:rPr>
        <w:t>Studios</w:t>
      </w:r>
      <w:r w:rsidR="003379C7" w:rsidRPr="00B4435C">
        <w:rPr>
          <w:rFonts w:ascii="Times New Roman" w:hAnsi="Times New Roman" w:cs="Times New Roman"/>
          <w:color w:val="000000" w:themeColor="text1"/>
          <w:sz w:val="24"/>
          <w:szCs w:val="24"/>
        </w:rPr>
        <w:t xml:space="preserve">, 35 Central Street, Windsor. Information and registration </w:t>
      </w:r>
      <w:r w:rsidR="00B02A83" w:rsidRPr="00B4435C">
        <w:rPr>
          <w:rFonts w:ascii="Times New Roman" w:hAnsi="Times New Roman" w:cs="Times New Roman"/>
          <w:color w:val="000000" w:themeColor="text1"/>
          <w:sz w:val="24"/>
          <w:szCs w:val="24"/>
        </w:rPr>
        <w:t xml:space="preserve">can be found </w:t>
      </w:r>
      <w:r w:rsidR="003379C7" w:rsidRPr="00B4435C">
        <w:rPr>
          <w:rFonts w:ascii="Times New Roman" w:hAnsi="Times New Roman" w:cs="Times New Roman"/>
          <w:color w:val="000000" w:themeColor="text1"/>
          <w:sz w:val="24"/>
          <w:szCs w:val="24"/>
        </w:rPr>
        <w:t xml:space="preserve">at </w:t>
      </w:r>
      <w:r w:rsidR="00B4435C" w:rsidRPr="00B4435C">
        <w:rPr>
          <w:rFonts w:ascii="Times New Roman" w:hAnsi="Times New Roman" w:cs="Times New Roman"/>
          <w:color w:val="000000" w:themeColor="text1"/>
          <w:sz w:val="24"/>
          <w:szCs w:val="24"/>
          <w:u w:val="single"/>
        </w:rPr>
        <w:t>www.windsor</w:t>
      </w:r>
      <w:r w:rsidR="003379C7" w:rsidRPr="00B4435C">
        <w:rPr>
          <w:rFonts w:ascii="Times New Roman" w:hAnsi="Times New Roman" w:cs="Times New Roman"/>
          <w:color w:val="000000" w:themeColor="text1"/>
          <w:sz w:val="24"/>
          <w:szCs w:val="24"/>
          <w:u w:val="single"/>
        </w:rPr>
        <w:t>artcenter.org</w:t>
      </w:r>
      <w:r w:rsidR="003379C7" w:rsidRPr="00B4435C">
        <w:rPr>
          <w:rFonts w:ascii="Times New Roman" w:hAnsi="Times New Roman" w:cs="Times New Roman"/>
          <w:color w:val="000000" w:themeColor="text1"/>
          <w:sz w:val="24"/>
          <w:szCs w:val="24"/>
        </w:rPr>
        <w:t xml:space="preserve">, </w:t>
      </w:r>
      <w:r w:rsidR="003379C7" w:rsidRPr="00B4435C">
        <w:rPr>
          <w:rFonts w:ascii="Times New Roman" w:hAnsi="Times New Roman" w:cs="Times New Roman"/>
          <w:color w:val="000000" w:themeColor="text1"/>
          <w:sz w:val="24"/>
          <w:szCs w:val="24"/>
          <w:u w:val="single"/>
        </w:rPr>
        <w:t>reap1.org</w:t>
      </w:r>
      <w:r w:rsidR="003379C7" w:rsidRPr="00B4435C">
        <w:rPr>
          <w:rFonts w:ascii="Times New Roman" w:hAnsi="Times New Roman" w:cs="Times New Roman"/>
          <w:color w:val="000000" w:themeColor="text1"/>
          <w:sz w:val="24"/>
          <w:szCs w:val="24"/>
        </w:rPr>
        <w:t xml:space="preserve">, </w:t>
      </w:r>
      <w:r w:rsidR="009E6144" w:rsidRPr="00B4435C">
        <w:rPr>
          <w:rFonts w:ascii="Times New Roman" w:hAnsi="Times New Roman" w:cs="Times New Roman"/>
          <w:color w:val="000000" w:themeColor="text1"/>
          <w:sz w:val="24"/>
          <w:szCs w:val="24"/>
        </w:rPr>
        <w:t xml:space="preserve">or call </w:t>
      </w:r>
      <w:r w:rsidR="003379C7" w:rsidRPr="00B4435C">
        <w:rPr>
          <w:rFonts w:ascii="Times New Roman" w:hAnsi="Times New Roman" w:cs="Times New Roman"/>
          <w:color w:val="000000" w:themeColor="text1"/>
          <w:sz w:val="24"/>
          <w:szCs w:val="24"/>
        </w:rPr>
        <w:t xml:space="preserve">860-508-3186. </w:t>
      </w:r>
    </w:p>
    <w:p w14:paraId="6EF24965" w14:textId="77777777" w:rsidR="003379C7" w:rsidRPr="00B4435C" w:rsidRDefault="003379C7" w:rsidP="003379C7">
      <w:pPr>
        <w:pStyle w:val="NoSpacing"/>
        <w:rPr>
          <w:rFonts w:ascii="Times New Roman" w:hAnsi="Times New Roman" w:cs="Times New Roman"/>
          <w:b/>
          <w:color w:val="000000" w:themeColor="text1"/>
          <w:sz w:val="24"/>
          <w:szCs w:val="24"/>
        </w:rPr>
      </w:pPr>
    </w:p>
    <w:p w14:paraId="1437D214" w14:textId="66AA6199" w:rsidR="003379C7" w:rsidRPr="00B4435C" w:rsidRDefault="00B4435C" w:rsidP="003379C7">
      <w:pPr>
        <w:rPr>
          <w:rFonts w:eastAsiaTheme="minorHAnsi"/>
          <w:b/>
          <w:color w:val="000000" w:themeColor="text1"/>
        </w:rPr>
      </w:pPr>
      <w:r w:rsidRPr="00B4435C">
        <w:rPr>
          <w:rFonts w:eastAsiaTheme="minorHAnsi"/>
          <w:b/>
          <w:color w:val="000000" w:themeColor="text1"/>
        </w:rPr>
        <w:t>CLAY SCULPTURE:</w:t>
      </w:r>
      <w:r w:rsidR="003379C7" w:rsidRPr="00B4435C">
        <w:rPr>
          <w:rFonts w:eastAsiaTheme="minorHAnsi"/>
          <w:b/>
          <w:color w:val="000000" w:themeColor="text1"/>
        </w:rPr>
        <w:t xml:space="preserve"> The Figure in Terracotta</w:t>
      </w:r>
      <w:r w:rsidR="00A17AAA" w:rsidRPr="00B4435C">
        <w:rPr>
          <w:rFonts w:eastAsiaTheme="minorHAnsi"/>
          <w:b/>
          <w:color w:val="000000" w:themeColor="text1"/>
        </w:rPr>
        <w:t>,</w:t>
      </w:r>
      <w:r w:rsidR="00B02A83" w:rsidRPr="00B4435C">
        <w:rPr>
          <w:rFonts w:eastAsiaTheme="minorHAnsi"/>
          <w:b/>
          <w:color w:val="000000" w:themeColor="text1"/>
        </w:rPr>
        <w:t xml:space="preserve"> with award winning artist, </w:t>
      </w:r>
      <w:r w:rsidR="003379C7" w:rsidRPr="00B4435C">
        <w:rPr>
          <w:rFonts w:eastAsiaTheme="minorHAnsi"/>
          <w:b/>
          <w:color w:val="000000" w:themeColor="text1"/>
        </w:rPr>
        <w:t xml:space="preserve">LeaAnn Cogswell, </w:t>
      </w:r>
      <w:r w:rsidR="00B02A83" w:rsidRPr="00B4435C">
        <w:rPr>
          <w:rFonts w:eastAsiaTheme="minorHAnsi"/>
          <w:b/>
          <w:color w:val="000000" w:themeColor="text1"/>
        </w:rPr>
        <w:t>b</w:t>
      </w:r>
      <w:r w:rsidR="003379C7" w:rsidRPr="00B4435C">
        <w:rPr>
          <w:rFonts w:eastAsiaTheme="minorHAnsi"/>
          <w:b/>
          <w:color w:val="000000" w:themeColor="text1"/>
        </w:rPr>
        <w:t>egins October 2</w:t>
      </w:r>
      <w:r w:rsidR="00B02A83" w:rsidRPr="00B4435C">
        <w:rPr>
          <w:rFonts w:eastAsiaTheme="minorHAnsi"/>
          <w:b/>
          <w:color w:val="000000" w:themeColor="text1"/>
        </w:rPr>
        <w:t xml:space="preserve"> and runs for 5 Mondays </w:t>
      </w:r>
      <w:r w:rsidR="00A17AAA" w:rsidRPr="00B4435C">
        <w:rPr>
          <w:rFonts w:eastAsiaTheme="minorHAnsi"/>
          <w:b/>
          <w:color w:val="000000" w:themeColor="text1"/>
        </w:rPr>
        <w:t xml:space="preserve">from 9:30-12:30 </w:t>
      </w:r>
      <w:r w:rsidR="00B02A83" w:rsidRPr="00B4435C">
        <w:rPr>
          <w:rFonts w:eastAsiaTheme="minorHAnsi"/>
          <w:b/>
          <w:color w:val="000000" w:themeColor="text1"/>
        </w:rPr>
        <w:t>with a live model</w:t>
      </w:r>
      <w:r w:rsidR="00A17AAA" w:rsidRPr="00B4435C">
        <w:rPr>
          <w:rFonts w:eastAsiaTheme="minorHAnsi"/>
          <w:b/>
          <w:color w:val="000000" w:themeColor="text1"/>
        </w:rPr>
        <w:t>.</w:t>
      </w:r>
      <w:r w:rsidR="00B02A83" w:rsidRPr="00B4435C">
        <w:rPr>
          <w:rFonts w:eastAsiaTheme="minorHAnsi"/>
          <w:b/>
          <w:color w:val="000000" w:themeColor="text1"/>
        </w:rPr>
        <w:t xml:space="preserve"> Last class is for firing preparation. </w:t>
      </w:r>
      <w:r w:rsidR="00A17AAA" w:rsidRPr="00B4435C">
        <w:rPr>
          <w:rFonts w:eastAsiaTheme="minorHAnsi"/>
          <w:b/>
          <w:color w:val="000000" w:themeColor="text1"/>
        </w:rPr>
        <w:t>All levels are w</w:t>
      </w:r>
      <w:r w:rsidR="003379C7" w:rsidRPr="00B4435C">
        <w:rPr>
          <w:rFonts w:eastAsiaTheme="minorHAnsi"/>
          <w:b/>
          <w:color w:val="000000" w:themeColor="text1"/>
        </w:rPr>
        <w:t>elcom</w:t>
      </w:r>
      <w:r w:rsidR="00A17AAA" w:rsidRPr="00B4435C">
        <w:rPr>
          <w:rFonts w:eastAsiaTheme="minorHAnsi"/>
          <w:b/>
          <w:color w:val="000000" w:themeColor="text1"/>
        </w:rPr>
        <w:t>e</w:t>
      </w:r>
      <w:r w:rsidR="00B02A83" w:rsidRPr="00B4435C">
        <w:rPr>
          <w:rFonts w:eastAsiaTheme="minorHAnsi"/>
          <w:b/>
          <w:color w:val="000000" w:themeColor="text1"/>
        </w:rPr>
        <w:t xml:space="preserve">. </w:t>
      </w:r>
      <w:r w:rsidR="003379C7" w:rsidRPr="00B4435C">
        <w:rPr>
          <w:rFonts w:eastAsiaTheme="minorHAnsi"/>
          <w:color w:val="000000" w:themeColor="text1"/>
        </w:rPr>
        <w:t xml:space="preserve">Tuition for sculpture class: $265. Model fee is additional and divided among students. Clay is approximately $30 </w:t>
      </w:r>
      <w:r w:rsidR="009E6144" w:rsidRPr="00B4435C">
        <w:rPr>
          <w:rFonts w:eastAsiaTheme="minorHAnsi"/>
          <w:color w:val="000000" w:themeColor="text1"/>
        </w:rPr>
        <w:t>and firing is an additional fee</w:t>
      </w:r>
      <w:r w:rsidR="003379C7" w:rsidRPr="00B4435C">
        <w:rPr>
          <w:rFonts w:eastAsiaTheme="minorHAnsi"/>
          <w:color w:val="000000" w:themeColor="text1"/>
        </w:rPr>
        <w:t>. Class size is limited due to space</w:t>
      </w:r>
      <w:r w:rsidR="003379C7" w:rsidRPr="00B4435C">
        <w:rPr>
          <w:rFonts w:eastAsiaTheme="minorHAnsi"/>
          <w:b/>
          <w:color w:val="000000" w:themeColor="text1"/>
        </w:rPr>
        <w:t>. Register by calling 860-614-0583 or 860-508-3186</w:t>
      </w:r>
      <w:r>
        <w:rPr>
          <w:rFonts w:eastAsiaTheme="minorHAnsi"/>
          <w:b/>
          <w:color w:val="000000" w:themeColor="text1"/>
        </w:rPr>
        <w:t>.</w:t>
      </w:r>
    </w:p>
    <w:p w14:paraId="0BA4CE7A" w14:textId="77777777" w:rsidR="003379C7" w:rsidRPr="00B4435C" w:rsidRDefault="003379C7" w:rsidP="003379C7">
      <w:pPr>
        <w:rPr>
          <w:rFonts w:eastAsiaTheme="minorHAnsi"/>
          <w:color w:val="000000" w:themeColor="text1"/>
        </w:rPr>
      </w:pPr>
    </w:p>
    <w:p w14:paraId="06766FC1" w14:textId="0B909A4C" w:rsidR="003379C7" w:rsidRDefault="00B4435C" w:rsidP="00B4435C">
      <w:pPr>
        <w:rPr>
          <w:rFonts w:eastAsiaTheme="minorHAnsi"/>
          <w:b/>
          <w:color w:val="000000" w:themeColor="text1"/>
        </w:rPr>
      </w:pPr>
      <w:r w:rsidRPr="00B4435C">
        <w:rPr>
          <w:rFonts w:eastAsiaTheme="minorHAnsi"/>
          <w:b/>
          <w:color w:val="000000" w:themeColor="text1"/>
        </w:rPr>
        <w:t xml:space="preserve">OIL PAINTING </w:t>
      </w:r>
      <w:r w:rsidR="00B02A83" w:rsidRPr="00B4435C">
        <w:rPr>
          <w:rFonts w:eastAsiaTheme="minorHAnsi"/>
          <w:b/>
          <w:color w:val="000000" w:themeColor="text1"/>
        </w:rPr>
        <w:t xml:space="preserve">with award winning artist </w:t>
      </w:r>
      <w:r w:rsidR="003379C7" w:rsidRPr="00B4435C">
        <w:rPr>
          <w:rFonts w:eastAsiaTheme="minorHAnsi"/>
          <w:b/>
          <w:color w:val="000000" w:themeColor="text1"/>
        </w:rPr>
        <w:t xml:space="preserve">William </w:t>
      </w:r>
      <w:r w:rsidR="00B02A83" w:rsidRPr="00B4435C">
        <w:rPr>
          <w:rFonts w:eastAsiaTheme="minorHAnsi"/>
          <w:b/>
          <w:color w:val="000000" w:themeColor="text1"/>
        </w:rPr>
        <w:t>Simpson</w:t>
      </w:r>
      <w:r w:rsidR="00A17AAA" w:rsidRPr="00B4435C">
        <w:rPr>
          <w:rFonts w:eastAsiaTheme="minorHAnsi"/>
          <w:b/>
          <w:color w:val="000000" w:themeColor="text1"/>
        </w:rPr>
        <w:t>,</w:t>
      </w:r>
      <w:r w:rsidR="00B02A83" w:rsidRPr="00B4435C">
        <w:rPr>
          <w:rFonts w:eastAsiaTheme="minorHAnsi"/>
          <w:b/>
          <w:color w:val="000000" w:themeColor="text1"/>
        </w:rPr>
        <w:t xml:space="preserve"> begins Thursday</w:t>
      </w:r>
      <w:r w:rsidRPr="00B4435C">
        <w:rPr>
          <w:rFonts w:eastAsiaTheme="minorHAnsi"/>
          <w:b/>
          <w:color w:val="000000" w:themeColor="text1"/>
        </w:rPr>
        <w:t>,</w:t>
      </w:r>
      <w:r w:rsidR="00B02A83" w:rsidRPr="00B4435C">
        <w:rPr>
          <w:rFonts w:eastAsiaTheme="minorHAnsi"/>
          <w:b/>
          <w:color w:val="000000" w:themeColor="text1"/>
        </w:rPr>
        <w:t xml:space="preserve"> October 5 and runs 5 Thursdays from 9:30-noon. All levels are welcome. </w:t>
      </w:r>
      <w:r w:rsidR="003379C7" w:rsidRPr="00B4435C">
        <w:rPr>
          <w:rFonts w:eastAsiaTheme="minorHAnsi"/>
          <w:color w:val="000000" w:themeColor="text1"/>
        </w:rPr>
        <w:t xml:space="preserve">Tuition: $220, Windsor Art Center members </w:t>
      </w:r>
      <w:r w:rsidR="00B02A83" w:rsidRPr="00B4435C">
        <w:rPr>
          <w:rFonts w:eastAsiaTheme="minorHAnsi"/>
          <w:color w:val="000000" w:themeColor="text1"/>
        </w:rPr>
        <w:t xml:space="preserve">receive a 10% discount. </w:t>
      </w:r>
      <w:r w:rsidR="003379C7" w:rsidRPr="00B4435C">
        <w:rPr>
          <w:rFonts w:eastAsiaTheme="minorHAnsi"/>
          <w:color w:val="000000" w:themeColor="text1"/>
        </w:rPr>
        <w:t>Maximum class size</w:t>
      </w:r>
      <w:r w:rsidR="00A17AAA" w:rsidRPr="00B4435C">
        <w:rPr>
          <w:rFonts w:eastAsiaTheme="minorHAnsi"/>
          <w:color w:val="000000" w:themeColor="text1"/>
        </w:rPr>
        <w:t xml:space="preserve"> is</w:t>
      </w:r>
      <w:r w:rsidR="003379C7" w:rsidRPr="00B4435C">
        <w:rPr>
          <w:rFonts w:eastAsiaTheme="minorHAnsi"/>
          <w:color w:val="000000" w:themeColor="text1"/>
        </w:rPr>
        <w:t xml:space="preserve"> 7</w:t>
      </w:r>
      <w:r w:rsidR="00B02A83" w:rsidRPr="00B4435C">
        <w:rPr>
          <w:rFonts w:eastAsiaTheme="minorHAnsi"/>
          <w:color w:val="000000" w:themeColor="text1"/>
        </w:rPr>
        <w:t xml:space="preserve"> so register early</w:t>
      </w:r>
      <w:r w:rsidR="003379C7" w:rsidRPr="00B4435C">
        <w:rPr>
          <w:rFonts w:eastAsiaTheme="minorHAnsi"/>
          <w:color w:val="000000" w:themeColor="text1"/>
        </w:rPr>
        <w:t xml:space="preserve">. Supply list provided upon registration. </w:t>
      </w:r>
      <w:r w:rsidR="003379C7" w:rsidRPr="00B4435C">
        <w:rPr>
          <w:rFonts w:eastAsiaTheme="minorHAnsi"/>
          <w:b/>
          <w:color w:val="000000" w:themeColor="text1"/>
        </w:rPr>
        <w:t xml:space="preserve">Register on line at </w:t>
      </w:r>
      <w:hyperlink r:id="rId7" w:history="1">
        <w:r w:rsidR="003379C7" w:rsidRPr="00B4435C">
          <w:rPr>
            <w:rFonts w:eastAsiaTheme="minorHAnsi"/>
            <w:b/>
            <w:color w:val="000000" w:themeColor="text1"/>
            <w:u w:val="single"/>
          </w:rPr>
          <w:t>www.windsorartcenter.org</w:t>
        </w:r>
      </w:hyperlink>
      <w:r>
        <w:rPr>
          <w:rFonts w:eastAsiaTheme="minorHAnsi"/>
          <w:b/>
          <w:color w:val="000000" w:themeColor="text1"/>
        </w:rPr>
        <w:t>.</w:t>
      </w:r>
    </w:p>
    <w:p w14:paraId="48C96933" w14:textId="77777777" w:rsidR="00C36715" w:rsidRDefault="00C36715" w:rsidP="00B4435C">
      <w:pPr>
        <w:rPr>
          <w:rFonts w:eastAsiaTheme="minorHAnsi"/>
          <w:b/>
          <w:color w:val="000000" w:themeColor="text1"/>
        </w:rPr>
      </w:pPr>
    </w:p>
    <w:p w14:paraId="2B706441" w14:textId="77777777" w:rsidR="00C36715" w:rsidRDefault="00C36715" w:rsidP="00C36715">
      <w:pPr>
        <w:spacing w:line="360" w:lineRule="auto"/>
        <w:ind w:firstLine="720"/>
        <w:rPr>
          <w:sz w:val="18"/>
          <w:szCs w:val="18"/>
        </w:rPr>
      </w:pPr>
    </w:p>
    <w:p w14:paraId="71D5A037" w14:textId="11C2D846" w:rsidR="00C36715" w:rsidRPr="00B4435C" w:rsidRDefault="00C36715" w:rsidP="00C36715">
      <w:pPr>
        <w:rPr>
          <w:rFonts w:eastAsiaTheme="minorHAnsi"/>
          <w:b/>
          <w:color w:val="000000" w:themeColor="text1"/>
        </w:rPr>
      </w:pPr>
      <w:r w:rsidRPr="006E109A">
        <w:rPr>
          <w:sz w:val="18"/>
          <w:szCs w:val="18"/>
        </w:rPr>
        <w:t>Located in Windsor, Connecticut, the Windsor Art Center is a nonprofit organization that promotes</w:t>
      </w:r>
      <w:r>
        <w:rPr>
          <w:sz w:val="18"/>
          <w:szCs w:val="18"/>
        </w:rPr>
        <w:t xml:space="preserve"> the visual and performing arts</w:t>
      </w:r>
      <w:r w:rsidRPr="006E109A">
        <w:rPr>
          <w:sz w:val="18"/>
          <w:szCs w:val="18"/>
        </w:rPr>
        <w:t xml:space="preserve"> and </w:t>
      </w:r>
      <w:r>
        <w:rPr>
          <w:sz w:val="18"/>
          <w:szCs w:val="18"/>
        </w:rPr>
        <w:t xml:space="preserve">presents </w:t>
      </w:r>
      <w:r w:rsidRPr="006E109A">
        <w:rPr>
          <w:sz w:val="18"/>
          <w:szCs w:val="18"/>
        </w:rPr>
        <w:t xml:space="preserve">visual art exhibits showcasing the works of a variety of artists working in diverse media and genres </w:t>
      </w:r>
      <w:r>
        <w:rPr>
          <w:sz w:val="18"/>
          <w:szCs w:val="18"/>
        </w:rPr>
        <w:t xml:space="preserve">and hailing from </w:t>
      </w:r>
      <w:r w:rsidRPr="006E109A">
        <w:rPr>
          <w:sz w:val="18"/>
          <w:szCs w:val="18"/>
        </w:rPr>
        <w:t xml:space="preserve">throughout New England and beyond. Artist “talks” and children’s activities complete the annual programming. There is no charge to visit the gallery or the on-site gift shop which features locally made art. Parking is free and easily accessible. For more information on scheduled programs and exhibits, membership, and performing or exhibiting in the gallery, visit </w:t>
      </w:r>
      <w:hyperlink r:id="rId8" w:history="1">
        <w:r w:rsidRPr="006E109A">
          <w:rPr>
            <w:rStyle w:val="Hyperlink"/>
            <w:sz w:val="18"/>
            <w:szCs w:val="18"/>
          </w:rPr>
          <w:t>www.windsorartcenter.org</w:t>
        </w:r>
      </w:hyperlink>
    </w:p>
    <w:p w14:paraId="08A9FE5B" w14:textId="77777777" w:rsidR="00D4402E" w:rsidRDefault="00D4402E" w:rsidP="00D23F68">
      <w:pPr>
        <w:rPr>
          <w:sz w:val="28"/>
          <w:szCs w:val="28"/>
        </w:rPr>
      </w:pPr>
    </w:p>
    <w:p w14:paraId="7C8FA838" w14:textId="77777777" w:rsidR="000E6BCA" w:rsidRDefault="000E6BCA" w:rsidP="00CE0C02">
      <w:pPr>
        <w:jc w:val="center"/>
        <w:rPr>
          <w:b/>
          <w:sz w:val="28"/>
          <w:szCs w:val="28"/>
        </w:rPr>
      </w:pPr>
    </w:p>
    <w:p w14:paraId="2E357145" w14:textId="77777777" w:rsidR="00B86942" w:rsidRDefault="00B86942"/>
    <w:sectPr w:rsidR="00B86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68"/>
    <w:rsid w:val="00007E7E"/>
    <w:rsid w:val="000C5BDA"/>
    <w:rsid w:val="000E6BCA"/>
    <w:rsid w:val="00105D21"/>
    <w:rsid w:val="00110B5F"/>
    <w:rsid w:val="00196639"/>
    <w:rsid w:val="003379C7"/>
    <w:rsid w:val="003617FF"/>
    <w:rsid w:val="003C429F"/>
    <w:rsid w:val="00424A29"/>
    <w:rsid w:val="004567B5"/>
    <w:rsid w:val="00495919"/>
    <w:rsid w:val="004C6EBA"/>
    <w:rsid w:val="004C71B5"/>
    <w:rsid w:val="004F123F"/>
    <w:rsid w:val="00524CB3"/>
    <w:rsid w:val="00533EEF"/>
    <w:rsid w:val="00552696"/>
    <w:rsid w:val="00596E52"/>
    <w:rsid w:val="005B5FE9"/>
    <w:rsid w:val="006E1D57"/>
    <w:rsid w:val="006E77FC"/>
    <w:rsid w:val="00796D0B"/>
    <w:rsid w:val="007B765A"/>
    <w:rsid w:val="008029C4"/>
    <w:rsid w:val="00807056"/>
    <w:rsid w:val="008103A9"/>
    <w:rsid w:val="00867FDB"/>
    <w:rsid w:val="009E054A"/>
    <w:rsid w:val="009E426C"/>
    <w:rsid w:val="009E6144"/>
    <w:rsid w:val="00A14100"/>
    <w:rsid w:val="00A17AAA"/>
    <w:rsid w:val="00A22488"/>
    <w:rsid w:val="00A263D2"/>
    <w:rsid w:val="00B02A83"/>
    <w:rsid w:val="00B4435C"/>
    <w:rsid w:val="00B633E3"/>
    <w:rsid w:val="00B86942"/>
    <w:rsid w:val="00B86E9D"/>
    <w:rsid w:val="00C12070"/>
    <w:rsid w:val="00C36715"/>
    <w:rsid w:val="00CE0C02"/>
    <w:rsid w:val="00CE1E39"/>
    <w:rsid w:val="00CE7A6A"/>
    <w:rsid w:val="00D23F68"/>
    <w:rsid w:val="00D4402E"/>
    <w:rsid w:val="00DB3A3F"/>
    <w:rsid w:val="00DF63E3"/>
    <w:rsid w:val="00DF7DF5"/>
    <w:rsid w:val="00E20BF0"/>
    <w:rsid w:val="00E2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F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F68"/>
    <w:rPr>
      <w:rFonts w:ascii="Tahoma" w:hAnsi="Tahoma" w:cs="Tahoma"/>
      <w:sz w:val="16"/>
      <w:szCs w:val="16"/>
    </w:rPr>
  </w:style>
  <w:style w:type="character" w:customStyle="1" w:styleId="BalloonTextChar">
    <w:name w:val="Balloon Text Char"/>
    <w:basedOn w:val="DefaultParagraphFont"/>
    <w:link w:val="BalloonText"/>
    <w:uiPriority w:val="99"/>
    <w:semiHidden/>
    <w:rsid w:val="00D23F68"/>
    <w:rPr>
      <w:rFonts w:ascii="Tahoma" w:eastAsia="Times New Roman" w:hAnsi="Tahoma" w:cs="Tahoma"/>
      <w:sz w:val="16"/>
      <w:szCs w:val="16"/>
    </w:rPr>
  </w:style>
  <w:style w:type="paragraph" w:styleId="NoSpacing">
    <w:name w:val="No Spacing"/>
    <w:uiPriority w:val="1"/>
    <w:qFormat/>
    <w:rsid w:val="00196639"/>
    <w:pPr>
      <w:spacing w:after="0" w:line="240" w:lineRule="auto"/>
    </w:pPr>
  </w:style>
  <w:style w:type="character" w:customStyle="1" w:styleId="apple-converted-space">
    <w:name w:val="apple-converted-space"/>
    <w:basedOn w:val="DefaultParagraphFont"/>
    <w:rsid w:val="00796D0B"/>
  </w:style>
  <w:style w:type="character" w:styleId="Hyperlink">
    <w:name w:val="Hyperlink"/>
    <w:basedOn w:val="DefaultParagraphFont"/>
    <w:uiPriority w:val="99"/>
    <w:unhideWhenUsed/>
    <w:rsid w:val="00A141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F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F68"/>
    <w:rPr>
      <w:rFonts w:ascii="Tahoma" w:hAnsi="Tahoma" w:cs="Tahoma"/>
      <w:sz w:val="16"/>
      <w:szCs w:val="16"/>
    </w:rPr>
  </w:style>
  <w:style w:type="character" w:customStyle="1" w:styleId="BalloonTextChar">
    <w:name w:val="Balloon Text Char"/>
    <w:basedOn w:val="DefaultParagraphFont"/>
    <w:link w:val="BalloonText"/>
    <w:uiPriority w:val="99"/>
    <w:semiHidden/>
    <w:rsid w:val="00D23F68"/>
    <w:rPr>
      <w:rFonts w:ascii="Tahoma" w:eastAsia="Times New Roman" w:hAnsi="Tahoma" w:cs="Tahoma"/>
      <w:sz w:val="16"/>
      <w:szCs w:val="16"/>
    </w:rPr>
  </w:style>
  <w:style w:type="paragraph" w:styleId="NoSpacing">
    <w:name w:val="No Spacing"/>
    <w:uiPriority w:val="1"/>
    <w:qFormat/>
    <w:rsid w:val="00196639"/>
    <w:pPr>
      <w:spacing w:after="0" w:line="240" w:lineRule="auto"/>
    </w:pPr>
  </w:style>
  <w:style w:type="character" w:customStyle="1" w:styleId="apple-converted-space">
    <w:name w:val="apple-converted-space"/>
    <w:basedOn w:val="DefaultParagraphFont"/>
    <w:rsid w:val="00796D0B"/>
  </w:style>
  <w:style w:type="character" w:styleId="Hyperlink">
    <w:name w:val="Hyperlink"/>
    <w:basedOn w:val="DefaultParagraphFont"/>
    <w:uiPriority w:val="99"/>
    <w:unhideWhenUsed/>
    <w:rsid w:val="00A14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1185">
      <w:bodyDiv w:val="1"/>
      <w:marLeft w:val="0"/>
      <w:marRight w:val="0"/>
      <w:marTop w:val="0"/>
      <w:marBottom w:val="0"/>
      <w:divBdr>
        <w:top w:val="none" w:sz="0" w:space="0" w:color="auto"/>
        <w:left w:val="none" w:sz="0" w:space="0" w:color="auto"/>
        <w:bottom w:val="none" w:sz="0" w:space="0" w:color="auto"/>
        <w:right w:val="none" w:sz="0" w:space="0" w:color="auto"/>
      </w:divBdr>
    </w:div>
    <w:div w:id="164431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dsorartcenter.org" TargetMode="External"/><Relationship Id="rId3" Type="http://schemas.openxmlformats.org/officeDocument/2006/relationships/settings" Target="settings.xml"/><Relationship Id="rId7" Type="http://schemas.openxmlformats.org/officeDocument/2006/relationships/hyperlink" Target="http://www.windsorartcenter.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Cindy</cp:lastModifiedBy>
  <cp:revision>2</cp:revision>
  <cp:lastPrinted>2017-08-15T14:21:00Z</cp:lastPrinted>
  <dcterms:created xsi:type="dcterms:W3CDTF">2017-09-26T12:00:00Z</dcterms:created>
  <dcterms:modified xsi:type="dcterms:W3CDTF">2017-09-26T12:00:00Z</dcterms:modified>
</cp:coreProperties>
</file>